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0E78E5" w:rsidP="000E78E5">
      <w:pPr>
        <w:pStyle w:val="a4"/>
        <w:spacing w:before="0" w:after="0"/>
        <w:jc w:val="left"/>
        <w:rPr>
          <w:rStyle w:val="20pt"/>
          <w:rFonts w:ascii="Times New Roman" w:hAnsi="Times New Roman"/>
          <w:b/>
          <w:sz w:val="24"/>
          <w:szCs w:val="24"/>
        </w:rPr>
      </w:pPr>
      <w:r>
        <w:rPr>
          <w:rStyle w:val="20pt"/>
          <w:rFonts w:ascii="Times New Roman" w:hAnsi="Times New Roman"/>
          <w:b/>
          <w:sz w:val="24"/>
          <w:szCs w:val="24"/>
        </w:rPr>
        <w:t xml:space="preserve">                              </w:t>
      </w:r>
      <w:r w:rsidR="006F475C">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sidR="006F475C">
        <w:rPr>
          <w:rStyle w:val="20pt"/>
          <w:rFonts w:ascii="Times New Roman" w:hAnsi="Times New Roman"/>
          <w:b/>
          <w:sz w:val="24"/>
          <w:szCs w:val="24"/>
        </w:rPr>
        <w:t xml:space="preserve">                </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622116">
        <w:rPr>
          <w:rFonts w:ascii="Times New Roman" w:hAnsi="Times New Roman" w:cs="Times New Roman"/>
          <w:sz w:val="24"/>
          <w:szCs w:val="24"/>
        </w:rPr>
        <w:t xml:space="preserve"> </w:t>
      </w:r>
      <w:r w:rsidR="000E78E5">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0E78E5">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0E78E5">
        <w:rPr>
          <w:rFonts w:ascii="Times New Roman" w:hAnsi="Times New Roman" w:cs="Times New Roman"/>
          <w:sz w:val="24"/>
          <w:szCs w:val="24"/>
        </w:rPr>
        <w:t>13</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642FE7">
              <w:rPr>
                <w:rFonts w:ascii="Times New Roman" w:hAnsi="Times New Roman" w:cs="Times New Roman"/>
                <w:b/>
                <w:sz w:val="24"/>
                <w:szCs w:val="24"/>
              </w:rPr>
              <w:t>14</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A225F9">
              <w:rPr>
                <w:rFonts w:ascii="Times New Roman" w:hAnsi="Times New Roman" w:cs="Times New Roman"/>
                <w:b/>
                <w:sz w:val="24"/>
                <w:szCs w:val="24"/>
              </w:rPr>
              <w:t>2</w:t>
            </w:r>
            <w:r w:rsidR="00642FE7">
              <w:rPr>
                <w:rFonts w:ascii="Times New Roman" w:hAnsi="Times New Roman" w:cs="Times New Roman"/>
                <w:b/>
                <w:sz w:val="24"/>
                <w:szCs w:val="24"/>
              </w:rPr>
              <w:t>9</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642FE7">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«Выдача выписок из реестра муниципальной собственности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642FE7">
        <w:rPr>
          <w:rFonts w:ascii="Times New Roman" w:hAnsi="Times New Roman" w:cs="Times New Roman"/>
          <w:sz w:val="24"/>
          <w:szCs w:val="24"/>
        </w:rPr>
        <w:t>14</w:t>
      </w:r>
      <w:r w:rsidR="004C752F" w:rsidRPr="00FA69E5">
        <w:rPr>
          <w:rFonts w:ascii="Times New Roman" w:hAnsi="Times New Roman" w:cs="Times New Roman"/>
          <w:sz w:val="24"/>
          <w:szCs w:val="24"/>
        </w:rPr>
        <w:t xml:space="preserve"> декабря 2012 года № </w:t>
      </w:r>
      <w:r w:rsidR="00A225F9">
        <w:rPr>
          <w:rFonts w:ascii="Times New Roman" w:hAnsi="Times New Roman" w:cs="Times New Roman"/>
          <w:sz w:val="24"/>
          <w:szCs w:val="24"/>
        </w:rPr>
        <w:t>2</w:t>
      </w:r>
      <w:r w:rsidR="00642FE7">
        <w:rPr>
          <w:rFonts w:ascii="Times New Roman" w:hAnsi="Times New Roman" w:cs="Times New Roman"/>
          <w:sz w:val="24"/>
          <w:szCs w:val="24"/>
        </w:rPr>
        <w:t>9</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240F46" w:rsidRPr="00240F46">
        <w:rPr>
          <w:rFonts w:ascii="Times New Roman" w:hAnsi="Times New Roman" w:cs="Times New Roman"/>
          <w:sz w:val="24"/>
          <w:szCs w:val="24"/>
        </w:rPr>
        <w:t>Выдача выписок из реестра муниципальной собственности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A225F9" w:rsidRPr="00A225F9">
        <w:rPr>
          <w:rFonts w:ascii="Times New Roman" w:hAnsi="Times New Roman" w:cs="Times New Roman"/>
          <w:b/>
          <w:sz w:val="24"/>
          <w:szCs w:val="24"/>
          <w:lang w:val="en-US"/>
        </w:rPr>
        <w:t>V</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lastRenderedPageBreak/>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A225F9" w:rsidRPr="00A225F9">
        <w:rPr>
          <w:rFonts w:ascii="Times New Roman" w:hAnsi="Times New Roman" w:cs="Times New Roman"/>
          <w:sz w:val="24"/>
          <w:szCs w:val="24"/>
        </w:rPr>
        <w:t>2</w:t>
      </w:r>
      <w:r w:rsidR="00240F46">
        <w:rPr>
          <w:rFonts w:ascii="Times New Roman" w:hAnsi="Times New Roman" w:cs="Times New Roman"/>
          <w:sz w:val="24"/>
          <w:szCs w:val="24"/>
        </w:rPr>
        <w:t>7</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240F46">
        <w:rPr>
          <w:rFonts w:ascii="Times New Roman" w:hAnsi="Times New Roman" w:cs="Times New Roman"/>
          <w:sz w:val="24"/>
          <w:szCs w:val="24"/>
        </w:rPr>
        <w:t>14</w:t>
      </w:r>
      <w:r w:rsidR="00A225F9">
        <w:rPr>
          <w:rFonts w:ascii="Times New Roman" w:hAnsi="Times New Roman" w:cs="Times New Roman"/>
          <w:sz w:val="24"/>
          <w:szCs w:val="24"/>
        </w:rPr>
        <w:t xml:space="preserve"> декабря 2012 года № </w:t>
      </w:r>
      <w:r w:rsidR="00A225F9" w:rsidRPr="00A225F9">
        <w:rPr>
          <w:rFonts w:ascii="Times New Roman" w:hAnsi="Times New Roman" w:cs="Times New Roman"/>
          <w:sz w:val="24"/>
          <w:szCs w:val="24"/>
        </w:rPr>
        <w:t>2</w:t>
      </w:r>
      <w:r w:rsidR="00240F46">
        <w:rPr>
          <w:rFonts w:ascii="Times New Roman" w:hAnsi="Times New Roman" w:cs="Times New Roman"/>
          <w:sz w:val="24"/>
          <w:szCs w:val="24"/>
        </w:rPr>
        <w:t>9</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240F46" w:rsidRPr="00240F46">
        <w:rPr>
          <w:rFonts w:ascii="Times New Roman" w:hAnsi="Times New Roman" w:cs="Times New Roman"/>
          <w:sz w:val="24"/>
          <w:szCs w:val="24"/>
        </w:rPr>
        <w:t>Выдача выписок из реестра муниципальной собственности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xml:space="preserve">. </w:t>
      </w:r>
      <w:proofErr w:type="gramStart"/>
      <w:r w:rsidRPr="007F451C">
        <w:rPr>
          <w:rFonts w:ascii="Times New Roman" w:hAnsi="Times New Roman" w:cs="Times New Roman"/>
          <w:sz w:val="24"/>
          <w:szCs w:val="24"/>
        </w:rPr>
        <w:t>Контроль за</w:t>
      </w:r>
      <w:proofErr w:type="gramEnd"/>
      <w:r w:rsidRPr="007F451C">
        <w:rPr>
          <w:rFonts w:ascii="Times New Roman" w:hAnsi="Times New Roman" w:cs="Times New Roman"/>
          <w:sz w:val="24"/>
          <w:szCs w:val="24"/>
        </w:rPr>
        <w:t xml:space="preserve">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E78E5"/>
    <w:rsid w:val="001D589A"/>
    <w:rsid w:val="002338C9"/>
    <w:rsid w:val="00240F46"/>
    <w:rsid w:val="002B097F"/>
    <w:rsid w:val="002F5CFE"/>
    <w:rsid w:val="00374B8B"/>
    <w:rsid w:val="00444857"/>
    <w:rsid w:val="00447E7B"/>
    <w:rsid w:val="004C752F"/>
    <w:rsid w:val="00552AEB"/>
    <w:rsid w:val="005B5EC6"/>
    <w:rsid w:val="00622116"/>
    <w:rsid w:val="00642FE7"/>
    <w:rsid w:val="006946B9"/>
    <w:rsid w:val="006C1AC2"/>
    <w:rsid w:val="006F475C"/>
    <w:rsid w:val="00725A82"/>
    <w:rsid w:val="007D1C5B"/>
    <w:rsid w:val="007F451C"/>
    <w:rsid w:val="0088345A"/>
    <w:rsid w:val="008F6948"/>
    <w:rsid w:val="009909E9"/>
    <w:rsid w:val="00A225F9"/>
    <w:rsid w:val="00A34C64"/>
    <w:rsid w:val="00AD0F84"/>
    <w:rsid w:val="00AF406B"/>
    <w:rsid w:val="00B16B56"/>
    <w:rsid w:val="00BD078A"/>
    <w:rsid w:val="00C31D1C"/>
    <w:rsid w:val="00C33F5C"/>
    <w:rsid w:val="00CB7447"/>
    <w:rsid w:val="00CE29CA"/>
    <w:rsid w:val="00D178E3"/>
    <w:rsid w:val="00D51732"/>
    <w:rsid w:val="00DD7628"/>
    <w:rsid w:val="00DE3A57"/>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32</cp:revision>
  <cp:lastPrinted>2017-07-25T04:24:00Z</cp:lastPrinted>
  <dcterms:created xsi:type="dcterms:W3CDTF">2017-06-01T09:21:00Z</dcterms:created>
  <dcterms:modified xsi:type="dcterms:W3CDTF">2017-07-25T04:24:00Z</dcterms:modified>
</cp:coreProperties>
</file>